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2E" w:rsidRPr="00B42C4E" w:rsidRDefault="00DB492E" w:rsidP="00DB492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2C4E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="00B96FD3" w:rsidRPr="00B42C4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B492E" w:rsidRPr="00B42C4E" w:rsidRDefault="00B96FD3" w:rsidP="00DB492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2C4E">
        <w:rPr>
          <w:rFonts w:ascii="Times New Roman" w:hAnsi="Times New Roman" w:cs="Times New Roman"/>
          <w:b/>
          <w:sz w:val="20"/>
          <w:szCs w:val="20"/>
        </w:rPr>
        <w:t>к протоколу №</w:t>
      </w:r>
      <w:r w:rsidR="007F53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1E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42C4E">
        <w:rPr>
          <w:rFonts w:ascii="Times New Roman" w:hAnsi="Times New Roman" w:cs="Times New Roman"/>
          <w:b/>
          <w:sz w:val="20"/>
          <w:szCs w:val="20"/>
        </w:rPr>
        <w:t xml:space="preserve"> внеочередного общего собрания от</w:t>
      </w:r>
      <w:r w:rsidR="00AF10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1E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Pr="00B42C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C4E" w:rsidRPr="00B42C4E">
        <w:rPr>
          <w:rFonts w:ascii="Times New Roman" w:hAnsi="Times New Roman" w:cs="Times New Roman"/>
          <w:b/>
          <w:sz w:val="20"/>
          <w:szCs w:val="20"/>
        </w:rPr>
        <w:t>г.</w:t>
      </w:r>
    </w:p>
    <w:p w:rsidR="00DB492E" w:rsidRPr="00B42C4E" w:rsidRDefault="00DB492E" w:rsidP="00DB492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B492E" w:rsidRPr="00B42C4E" w:rsidRDefault="00B96FD3" w:rsidP="00DB49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2C4E">
        <w:rPr>
          <w:rFonts w:ascii="Times New Roman" w:hAnsi="Times New Roman" w:cs="Times New Roman"/>
          <w:b/>
          <w:sz w:val="20"/>
          <w:szCs w:val="20"/>
        </w:rPr>
        <w:t xml:space="preserve">ПРАВИЛА </w:t>
      </w:r>
    </w:p>
    <w:p w:rsidR="00DB492E" w:rsidRPr="00B42C4E" w:rsidRDefault="00336731" w:rsidP="00DB49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Парковки автотранспорта на внутридомовой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территории </w:t>
      </w:r>
      <w:r w:rsidR="00B96FD3" w:rsidRPr="00B42C4E">
        <w:rPr>
          <w:rFonts w:ascii="Times New Roman" w:hAnsi="Times New Roman" w:cs="Times New Roman"/>
          <w:b/>
          <w:sz w:val="20"/>
          <w:szCs w:val="20"/>
        </w:rPr>
        <w:t xml:space="preserve"> многоквартирного</w:t>
      </w:r>
      <w:proofErr w:type="gramEnd"/>
      <w:r w:rsidR="00B96FD3" w:rsidRPr="00B42C4E">
        <w:rPr>
          <w:rFonts w:ascii="Times New Roman" w:hAnsi="Times New Roman" w:cs="Times New Roman"/>
          <w:b/>
          <w:sz w:val="20"/>
          <w:szCs w:val="20"/>
        </w:rPr>
        <w:t xml:space="preserve"> дома №</w:t>
      </w:r>
      <w:r w:rsidR="005471E6">
        <w:rPr>
          <w:rFonts w:ascii="Times New Roman" w:hAnsi="Times New Roman" w:cs="Times New Roman"/>
          <w:b/>
          <w:sz w:val="20"/>
          <w:szCs w:val="20"/>
        </w:rPr>
        <w:t>7</w:t>
      </w:r>
      <w:r w:rsidR="00B96FD3" w:rsidRPr="00B42C4E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DB492E" w:rsidRPr="00B42C4E">
        <w:rPr>
          <w:rFonts w:ascii="Times New Roman" w:hAnsi="Times New Roman" w:cs="Times New Roman"/>
          <w:b/>
          <w:sz w:val="20"/>
          <w:szCs w:val="20"/>
        </w:rPr>
        <w:t>ул</w:t>
      </w:r>
      <w:r w:rsidR="00B96FD3" w:rsidRPr="00B42C4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5471E6">
        <w:rPr>
          <w:rFonts w:ascii="Times New Roman" w:hAnsi="Times New Roman" w:cs="Times New Roman"/>
          <w:b/>
          <w:sz w:val="20"/>
          <w:szCs w:val="20"/>
        </w:rPr>
        <w:t>Юлиуса Фучика</w:t>
      </w:r>
      <w:r w:rsidR="00DB492E" w:rsidRPr="00B42C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6FD3" w:rsidRPr="00B42C4E">
        <w:rPr>
          <w:rFonts w:ascii="Times New Roman" w:hAnsi="Times New Roman" w:cs="Times New Roman"/>
          <w:b/>
          <w:sz w:val="20"/>
          <w:szCs w:val="20"/>
        </w:rPr>
        <w:t>в г.</w:t>
      </w:r>
      <w:r w:rsidR="00DB492E" w:rsidRPr="00B42C4E">
        <w:rPr>
          <w:rFonts w:ascii="Times New Roman" w:hAnsi="Times New Roman" w:cs="Times New Roman"/>
          <w:b/>
          <w:sz w:val="20"/>
          <w:szCs w:val="20"/>
        </w:rPr>
        <w:t xml:space="preserve"> Екатеринбурге</w:t>
      </w:r>
    </w:p>
    <w:p w:rsidR="00DB492E" w:rsidRPr="00B42C4E" w:rsidRDefault="00DB492E" w:rsidP="00DB49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549" w:rsidRPr="00B42C4E" w:rsidRDefault="00B96FD3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2C4E">
        <w:rPr>
          <w:rFonts w:ascii="Times New Roman" w:hAnsi="Times New Roman" w:cs="Times New Roman"/>
          <w:sz w:val="20"/>
          <w:szCs w:val="20"/>
        </w:rPr>
        <w:t xml:space="preserve">1. Парковка автотранспорта разрешается только в специально отведенных для этого местах. Парковочные места категорически запрещается использовать как постоянную стоянку автотранспорта отдельно взятых собственников. </w:t>
      </w:r>
    </w:p>
    <w:p w:rsidR="00AB07C7" w:rsidRPr="00B42C4E" w:rsidRDefault="007F53A2" w:rsidP="00AB07C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AB07C7" w:rsidRPr="00B42C4E">
        <w:rPr>
          <w:rFonts w:ascii="Times New Roman" w:hAnsi="Times New Roman" w:cs="Times New Roman"/>
          <w:sz w:val="20"/>
          <w:szCs w:val="20"/>
        </w:rPr>
        <w:t xml:space="preserve">. Максимально разрешенная скорость на придомовой территории 10 км/ч. Подача звуковых сигналов разрешается только для предотвращения аварийной ситуации и пресечения противоправных действий. </w:t>
      </w:r>
    </w:p>
    <w:p w:rsidR="00AB07C7" w:rsidRPr="00B42C4E" w:rsidRDefault="007F53A2" w:rsidP="00AB07C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AB07C7" w:rsidRPr="00B42C4E">
        <w:rPr>
          <w:rFonts w:ascii="Times New Roman" w:hAnsi="Times New Roman" w:cs="Times New Roman"/>
          <w:sz w:val="20"/>
          <w:szCs w:val="20"/>
        </w:rPr>
        <w:t>. Противоугонные сигнализации должны быть настроены так, чтобы исключить ложные срабатывани</w:t>
      </w:r>
      <w:bookmarkStart w:id="0" w:name="_GoBack"/>
      <w:bookmarkEnd w:id="0"/>
      <w:r w:rsidR="00AB07C7" w:rsidRPr="00B42C4E">
        <w:rPr>
          <w:rFonts w:ascii="Times New Roman" w:hAnsi="Times New Roman" w:cs="Times New Roman"/>
          <w:sz w:val="20"/>
          <w:szCs w:val="20"/>
        </w:rPr>
        <w:t>я, особенно в ночное время. Противоугонные сигнализации предназначены в первую очередь для привлечения внимания самих собственников автотранспортных средств, поэтому не допускается парковка машины с включенной сигнализацией в таких местах, где отсутствует возможность самому владельцу ее услышать. Собственники автотранспортных средств должны принимать незамедлительные меры с целью скорейшего отключения ложно сработавшей сигнализации и предотвратить ее дальнейшее ложное срабатывание.</w:t>
      </w:r>
    </w:p>
    <w:p w:rsidR="001A1549" w:rsidRPr="00B42C4E" w:rsidRDefault="007F53A2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. На территории многоквартирного дома не разрешается стоянка и складирование ветхих или сломанных транспортных средств. Ремонт, обслуживание и мойка транспортных средств на территории многоквартирного дома не допускаются, за исключением ремонтных работ, вызванных чрезвычайными обстоятельствами. </w:t>
      </w:r>
    </w:p>
    <w:p w:rsidR="001A1549" w:rsidRPr="00B42C4E" w:rsidRDefault="007F53A2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B96FD3" w:rsidRPr="00B42C4E">
        <w:rPr>
          <w:rFonts w:ascii="Times New Roman" w:hAnsi="Times New Roman" w:cs="Times New Roman"/>
          <w:sz w:val="20"/>
          <w:szCs w:val="20"/>
        </w:rPr>
        <w:t>. Запрещается парковка, перекрывающая пешеходные дорожки или проезды, на газона</w:t>
      </w:r>
      <w:r w:rsidR="001A1549" w:rsidRPr="00B42C4E">
        <w:rPr>
          <w:rFonts w:ascii="Times New Roman" w:hAnsi="Times New Roman" w:cs="Times New Roman"/>
          <w:sz w:val="20"/>
          <w:szCs w:val="20"/>
        </w:rPr>
        <w:t>х, тротуарах, детских площадках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A1549" w:rsidRDefault="007F53A2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AB07C7" w:rsidRPr="00B42C4E">
        <w:rPr>
          <w:rFonts w:ascii="Times New Roman" w:hAnsi="Times New Roman" w:cs="Times New Roman"/>
          <w:sz w:val="20"/>
          <w:szCs w:val="20"/>
        </w:rPr>
        <w:t>.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 Запрещается парковка автотранспортных средств, затрудняющая проезд других автотр</w:t>
      </w:r>
      <w:r w:rsidR="001A1549" w:rsidRPr="00B42C4E">
        <w:rPr>
          <w:rFonts w:ascii="Times New Roman" w:hAnsi="Times New Roman" w:cs="Times New Roman"/>
          <w:sz w:val="20"/>
          <w:szCs w:val="20"/>
        </w:rPr>
        <w:t>анспортных средств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70994" w:rsidRDefault="00A70994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Запрещается парковка более одного транспортного средства от одного помещения.</w:t>
      </w:r>
    </w:p>
    <w:p w:rsidR="00A70994" w:rsidRPr="00B42C4E" w:rsidRDefault="0010137F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70994">
        <w:rPr>
          <w:rFonts w:ascii="Times New Roman" w:hAnsi="Times New Roman" w:cs="Times New Roman"/>
          <w:sz w:val="20"/>
          <w:szCs w:val="20"/>
        </w:rPr>
        <w:t>. Запрещается парковка транспортных средств, принадлежащих собственникам или пользователям нежилых помещений с 19.00 до 8.00 часов.</w:t>
      </w:r>
    </w:p>
    <w:p w:rsidR="00AB07C7" w:rsidRPr="00B42C4E" w:rsidRDefault="0010137F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B07C7" w:rsidRPr="00B42C4E">
        <w:rPr>
          <w:rFonts w:ascii="Times New Roman" w:hAnsi="Times New Roman" w:cs="Times New Roman"/>
          <w:sz w:val="20"/>
          <w:szCs w:val="20"/>
        </w:rPr>
        <w:t xml:space="preserve">. Стоянка автотранспорта с работающим двигателем более </w:t>
      </w:r>
      <w:r w:rsidR="00A70994">
        <w:rPr>
          <w:rFonts w:ascii="Times New Roman" w:hAnsi="Times New Roman" w:cs="Times New Roman"/>
          <w:sz w:val="20"/>
          <w:szCs w:val="20"/>
        </w:rPr>
        <w:t>15</w:t>
      </w:r>
      <w:r w:rsidR="00AB07C7" w:rsidRPr="00B42C4E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AB07C7" w:rsidRPr="00B42C4E" w:rsidRDefault="0010137F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AB07C7" w:rsidRPr="00B42C4E">
        <w:rPr>
          <w:rFonts w:ascii="Times New Roman" w:hAnsi="Times New Roman" w:cs="Times New Roman"/>
          <w:sz w:val="20"/>
          <w:szCs w:val="20"/>
        </w:rPr>
        <w:t>. На территории многоквартирного</w:t>
      </w:r>
      <w:r w:rsidR="002966B4" w:rsidRPr="00B42C4E">
        <w:rPr>
          <w:rFonts w:ascii="Times New Roman" w:hAnsi="Times New Roman" w:cs="Times New Roman"/>
          <w:sz w:val="20"/>
          <w:szCs w:val="20"/>
        </w:rPr>
        <w:t xml:space="preserve"> дома</w:t>
      </w:r>
      <w:r w:rsidR="00AB07C7" w:rsidRPr="00B42C4E">
        <w:rPr>
          <w:rFonts w:ascii="Times New Roman" w:hAnsi="Times New Roman" w:cs="Times New Roman"/>
          <w:sz w:val="20"/>
          <w:szCs w:val="20"/>
        </w:rPr>
        <w:t xml:space="preserve"> запрещается длительная парковка (более </w:t>
      </w:r>
      <w:r w:rsidR="00A70994">
        <w:rPr>
          <w:rFonts w:ascii="Times New Roman" w:hAnsi="Times New Roman" w:cs="Times New Roman"/>
          <w:sz w:val="20"/>
          <w:szCs w:val="20"/>
        </w:rPr>
        <w:t>14 дней</w:t>
      </w:r>
      <w:r w:rsidR="00AB07C7" w:rsidRPr="00B42C4E">
        <w:rPr>
          <w:rFonts w:ascii="Times New Roman" w:hAnsi="Times New Roman" w:cs="Times New Roman"/>
          <w:sz w:val="20"/>
          <w:szCs w:val="20"/>
        </w:rPr>
        <w:t>) транспортных средств</w:t>
      </w:r>
      <w:r w:rsidR="00336731">
        <w:rPr>
          <w:rFonts w:ascii="Times New Roman" w:hAnsi="Times New Roman" w:cs="Times New Roman"/>
          <w:sz w:val="20"/>
          <w:szCs w:val="20"/>
        </w:rPr>
        <w:t>.</w:t>
      </w:r>
    </w:p>
    <w:p w:rsidR="002966B4" w:rsidRPr="00B42C4E" w:rsidRDefault="0010137F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2966B4" w:rsidRPr="00B42C4E">
        <w:rPr>
          <w:rFonts w:ascii="Times New Roman" w:hAnsi="Times New Roman" w:cs="Times New Roman"/>
          <w:sz w:val="20"/>
          <w:szCs w:val="20"/>
        </w:rPr>
        <w:t xml:space="preserve">. </w:t>
      </w:r>
      <w:r w:rsidR="00031EEB" w:rsidRPr="00B42C4E">
        <w:rPr>
          <w:rFonts w:ascii="Times New Roman" w:hAnsi="Times New Roman" w:cs="Times New Roman"/>
          <w:sz w:val="20"/>
          <w:szCs w:val="20"/>
        </w:rPr>
        <w:t>Каждый собственник имеет право открыть ворота только для въезда/выезда своего автомобиля, либо экстренных служб и служб доставки. З</w:t>
      </w:r>
      <w:r w:rsidR="002966B4" w:rsidRPr="00B42C4E">
        <w:rPr>
          <w:rFonts w:ascii="Times New Roman" w:hAnsi="Times New Roman" w:cs="Times New Roman"/>
          <w:sz w:val="20"/>
          <w:szCs w:val="20"/>
        </w:rPr>
        <w:t>апрещается открывать ворота для транспортных средств, телефоны собственников которых были исключены из списка телефонов, которым разрешено открывать ворота в автоматическом режиме;</w:t>
      </w:r>
    </w:p>
    <w:p w:rsidR="00CF5FD1" w:rsidRPr="00B42C4E" w:rsidRDefault="007F53A2" w:rsidP="001A15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10137F">
        <w:rPr>
          <w:rFonts w:ascii="Times New Roman" w:hAnsi="Times New Roman" w:cs="Times New Roman"/>
          <w:sz w:val="20"/>
          <w:szCs w:val="20"/>
        </w:rPr>
        <w:t>2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BE4798" w:rsidRPr="00B42C4E">
        <w:rPr>
          <w:rFonts w:ascii="Times New Roman" w:hAnsi="Times New Roman" w:cs="Times New Roman"/>
          <w:sz w:val="20"/>
          <w:szCs w:val="20"/>
        </w:rPr>
        <w:t xml:space="preserve">вышеуказанных </w:t>
      </w:r>
      <w:r w:rsidR="00B96FD3" w:rsidRPr="00B42C4E">
        <w:rPr>
          <w:rFonts w:ascii="Times New Roman" w:hAnsi="Times New Roman" w:cs="Times New Roman"/>
          <w:sz w:val="20"/>
          <w:szCs w:val="20"/>
        </w:rPr>
        <w:t>правил собственнику автотранспортного средства выносится</w:t>
      </w:r>
      <w:r w:rsidR="00CF5FD1" w:rsidRPr="00B42C4E">
        <w:rPr>
          <w:rFonts w:ascii="Times New Roman" w:hAnsi="Times New Roman" w:cs="Times New Roman"/>
          <w:sz w:val="20"/>
          <w:szCs w:val="20"/>
        </w:rPr>
        <w:t>:</w:t>
      </w:r>
    </w:p>
    <w:p w:rsidR="00CF5FD1" w:rsidRPr="00B42C4E" w:rsidRDefault="00CF5FD1" w:rsidP="00CF5FD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42C4E">
        <w:rPr>
          <w:rFonts w:ascii="Times New Roman" w:hAnsi="Times New Roman" w:cs="Times New Roman"/>
          <w:sz w:val="20"/>
          <w:szCs w:val="20"/>
        </w:rPr>
        <w:t>1) при первом нарушении правил -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 предупреждение о недопустимости повторения в будущем нарушения</w:t>
      </w:r>
      <w:r w:rsidR="00BE4798" w:rsidRPr="00B42C4E">
        <w:rPr>
          <w:rFonts w:ascii="Times New Roman" w:hAnsi="Times New Roman" w:cs="Times New Roman"/>
          <w:sz w:val="20"/>
          <w:szCs w:val="20"/>
        </w:rPr>
        <w:t>;</w:t>
      </w:r>
    </w:p>
    <w:p w:rsidR="00CF5FD1" w:rsidRPr="00B42C4E" w:rsidRDefault="00CF5FD1" w:rsidP="00CF5FD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42C4E">
        <w:rPr>
          <w:rFonts w:ascii="Times New Roman" w:hAnsi="Times New Roman" w:cs="Times New Roman"/>
          <w:sz w:val="20"/>
          <w:szCs w:val="20"/>
        </w:rPr>
        <w:t xml:space="preserve">2) 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при </w:t>
      </w:r>
      <w:r w:rsidRPr="00B42C4E">
        <w:rPr>
          <w:rFonts w:ascii="Times New Roman" w:hAnsi="Times New Roman" w:cs="Times New Roman"/>
          <w:sz w:val="20"/>
          <w:szCs w:val="20"/>
        </w:rPr>
        <w:t>втором</w:t>
      </w:r>
      <w:r w:rsidR="00B96FD3" w:rsidRPr="00B42C4E">
        <w:rPr>
          <w:rFonts w:ascii="Times New Roman" w:hAnsi="Times New Roman" w:cs="Times New Roman"/>
          <w:sz w:val="20"/>
          <w:szCs w:val="20"/>
        </w:rPr>
        <w:t xml:space="preserve"> нарушения </w:t>
      </w:r>
      <w:r w:rsidRPr="00B42C4E">
        <w:rPr>
          <w:rFonts w:ascii="Times New Roman" w:hAnsi="Times New Roman" w:cs="Times New Roman"/>
          <w:sz w:val="20"/>
          <w:szCs w:val="20"/>
        </w:rPr>
        <w:t xml:space="preserve">правил - </w:t>
      </w:r>
      <w:r w:rsidR="002236B9" w:rsidRPr="00B42C4E">
        <w:rPr>
          <w:rFonts w:ascii="Times New Roman" w:hAnsi="Times New Roman" w:cs="Times New Roman"/>
          <w:sz w:val="20"/>
          <w:szCs w:val="20"/>
        </w:rPr>
        <w:t xml:space="preserve">телефон собственника и членов его семьи исключается </w:t>
      </w:r>
      <w:r w:rsidRPr="00B42C4E">
        <w:rPr>
          <w:rFonts w:ascii="Times New Roman" w:hAnsi="Times New Roman" w:cs="Times New Roman"/>
          <w:sz w:val="20"/>
          <w:szCs w:val="20"/>
        </w:rPr>
        <w:t xml:space="preserve">на </w:t>
      </w:r>
      <w:r w:rsidR="007F53A2">
        <w:rPr>
          <w:rFonts w:ascii="Times New Roman" w:hAnsi="Times New Roman" w:cs="Times New Roman"/>
          <w:sz w:val="20"/>
          <w:szCs w:val="20"/>
        </w:rPr>
        <w:t xml:space="preserve">14 </w:t>
      </w:r>
      <w:r w:rsidRPr="00B42C4E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2236B9" w:rsidRPr="00B42C4E">
        <w:rPr>
          <w:rFonts w:ascii="Times New Roman" w:hAnsi="Times New Roman" w:cs="Times New Roman"/>
          <w:sz w:val="20"/>
          <w:szCs w:val="20"/>
        </w:rPr>
        <w:t>из списка</w:t>
      </w:r>
      <w:r w:rsidRPr="00B42C4E">
        <w:rPr>
          <w:rFonts w:ascii="Times New Roman" w:hAnsi="Times New Roman" w:cs="Times New Roman"/>
          <w:sz w:val="20"/>
          <w:szCs w:val="20"/>
        </w:rPr>
        <w:t xml:space="preserve"> телефонов, которым разрешено открывать ворота в автоматическом режиме;</w:t>
      </w:r>
    </w:p>
    <w:p w:rsidR="00CF5FD1" w:rsidRDefault="00CF5FD1" w:rsidP="00CF5FD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42C4E">
        <w:rPr>
          <w:rFonts w:ascii="Times New Roman" w:hAnsi="Times New Roman" w:cs="Times New Roman"/>
          <w:sz w:val="20"/>
          <w:szCs w:val="20"/>
        </w:rPr>
        <w:t xml:space="preserve">3) при третьем нарушения правил телефон собственника и членов его семьи исключается на </w:t>
      </w:r>
      <w:r w:rsidR="007F53A2">
        <w:rPr>
          <w:rFonts w:ascii="Times New Roman" w:hAnsi="Times New Roman" w:cs="Times New Roman"/>
          <w:sz w:val="20"/>
          <w:szCs w:val="20"/>
        </w:rPr>
        <w:t>30</w:t>
      </w:r>
      <w:r w:rsidRPr="00B42C4E">
        <w:rPr>
          <w:rFonts w:ascii="Times New Roman" w:hAnsi="Times New Roman" w:cs="Times New Roman"/>
          <w:sz w:val="20"/>
          <w:szCs w:val="20"/>
        </w:rPr>
        <w:t xml:space="preserve"> календарных из списка телефонов, которым разрешено открывать ворота в автоматическом режиме;</w:t>
      </w:r>
    </w:p>
    <w:p w:rsidR="001A1549" w:rsidRPr="00B42C4E" w:rsidRDefault="007F53A2" w:rsidP="00CF5FD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F5FD1" w:rsidRPr="00B42C4E">
        <w:rPr>
          <w:rFonts w:ascii="Times New Roman" w:hAnsi="Times New Roman" w:cs="Times New Roman"/>
          <w:sz w:val="20"/>
          <w:szCs w:val="20"/>
        </w:rPr>
        <w:t xml:space="preserve">) при </w:t>
      </w:r>
      <w:r w:rsidR="00BE4798" w:rsidRPr="00B42C4E">
        <w:rPr>
          <w:rFonts w:ascii="Times New Roman" w:hAnsi="Times New Roman" w:cs="Times New Roman"/>
          <w:sz w:val="20"/>
          <w:szCs w:val="20"/>
        </w:rPr>
        <w:t xml:space="preserve">последующих </w:t>
      </w:r>
      <w:r w:rsidR="00CF5FD1" w:rsidRPr="00B42C4E">
        <w:rPr>
          <w:rFonts w:ascii="Times New Roman" w:hAnsi="Times New Roman" w:cs="Times New Roman"/>
          <w:sz w:val="20"/>
          <w:szCs w:val="20"/>
        </w:rPr>
        <w:t>нарушения</w:t>
      </w:r>
      <w:r w:rsidR="00BE4798" w:rsidRPr="00B42C4E">
        <w:rPr>
          <w:rFonts w:ascii="Times New Roman" w:hAnsi="Times New Roman" w:cs="Times New Roman"/>
          <w:sz w:val="20"/>
          <w:szCs w:val="20"/>
        </w:rPr>
        <w:t>х</w:t>
      </w:r>
      <w:r w:rsidR="00CF5FD1" w:rsidRPr="00B42C4E">
        <w:rPr>
          <w:rFonts w:ascii="Times New Roman" w:hAnsi="Times New Roman" w:cs="Times New Roman"/>
          <w:sz w:val="20"/>
          <w:szCs w:val="20"/>
        </w:rPr>
        <w:t xml:space="preserve"> правил телефон собственника и членов его семьи исключается на неограниченный срок из списка телефонов, которым разрешено открывать ворота в автоматическом режиме.</w:t>
      </w:r>
    </w:p>
    <w:p w:rsidR="00CF5FD1" w:rsidRPr="00B42C4E" w:rsidRDefault="00031EEB" w:rsidP="00BE479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2C4E">
        <w:rPr>
          <w:rFonts w:ascii="Times New Roman" w:hAnsi="Times New Roman" w:cs="Times New Roman"/>
          <w:sz w:val="20"/>
          <w:szCs w:val="20"/>
        </w:rPr>
        <w:t>1</w:t>
      </w:r>
      <w:r w:rsidR="0010137F">
        <w:rPr>
          <w:rFonts w:ascii="Times New Roman" w:hAnsi="Times New Roman" w:cs="Times New Roman"/>
          <w:sz w:val="20"/>
          <w:szCs w:val="20"/>
        </w:rPr>
        <w:t>3</w:t>
      </w:r>
      <w:r w:rsidR="00CF5FD1" w:rsidRPr="00B42C4E">
        <w:rPr>
          <w:rFonts w:ascii="Times New Roman" w:hAnsi="Times New Roman" w:cs="Times New Roman"/>
          <w:sz w:val="20"/>
          <w:szCs w:val="20"/>
        </w:rPr>
        <w:t>. Фиксированием нарушения считается поступление в один день двух и более жалоб на нарушение правил парковки со стороны владельца транспортного средства</w:t>
      </w:r>
      <w:r w:rsidR="00BE4798" w:rsidRPr="00B42C4E">
        <w:rPr>
          <w:rFonts w:ascii="Times New Roman" w:hAnsi="Times New Roman" w:cs="Times New Roman"/>
          <w:sz w:val="20"/>
          <w:szCs w:val="20"/>
        </w:rPr>
        <w:t xml:space="preserve">, поступивших в письменном виде (записка, </w:t>
      </w:r>
      <w:proofErr w:type="spellStart"/>
      <w:r w:rsidR="00BE4798" w:rsidRPr="00B42C4E">
        <w:rPr>
          <w:rFonts w:ascii="Times New Roman" w:hAnsi="Times New Roman" w:cs="Times New Roman"/>
          <w:sz w:val="20"/>
          <w:szCs w:val="20"/>
          <w:lang w:val="en-US"/>
        </w:rPr>
        <w:t>sms</w:t>
      </w:r>
      <w:proofErr w:type="spellEnd"/>
      <w:r w:rsidR="00BE4798" w:rsidRPr="00B42C4E">
        <w:rPr>
          <w:rFonts w:ascii="Times New Roman" w:hAnsi="Times New Roman" w:cs="Times New Roman"/>
          <w:sz w:val="20"/>
          <w:szCs w:val="20"/>
        </w:rPr>
        <w:t xml:space="preserve">, сообщение в мессенджер и т.д.) </w:t>
      </w:r>
      <w:r w:rsidR="00CF5FD1" w:rsidRPr="00B42C4E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="00CF5FD1" w:rsidRPr="00B42C4E">
        <w:rPr>
          <w:rFonts w:ascii="Times New Roman" w:hAnsi="Times New Roman" w:cs="Times New Roman"/>
          <w:sz w:val="20"/>
          <w:szCs w:val="20"/>
        </w:rPr>
        <w:t>телефоны  управляющей</w:t>
      </w:r>
      <w:proofErr w:type="gramEnd"/>
      <w:r w:rsidR="00CF5FD1" w:rsidRPr="00B42C4E">
        <w:rPr>
          <w:rFonts w:ascii="Times New Roman" w:hAnsi="Times New Roman" w:cs="Times New Roman"/>
          <w:sz w:val="20"/>
          <w:szCs w:val="20"/>
        </w:rPr>
        <w:t xml:space="preserve"> компании. </w:t>
      </w:r>
      <w:r w:rsidR="00BE4798" w:rsidRPr="00B42C4E">
        <w:rPr>
          <w:rFonts w:ascii="Times New Roman" w:hAnsi="Times New Roman" w:cs="Times New Roman"/>
          <w:sz w:val="20"/>
          <w:szCs w:val="20"/>
        </w:rPr>
        <w:t xml:space="preserve">Поступившие жалобы проверяются на соответствие и в случае подтверждения изложенных фактов выносится решение о наказании в соответствии с п. </w:t>
      </w:r>
      <w:r w:rsidR="00336731">
        <w:rPr>
          <w:rFonts w:ascii="Times New Roman" w:hAnsi="Times New Roman" w:cs="Times New Roman"/>
          <w:sz w:val="20"/>
          <w:szCs w:val="20"/>
        </w:rPr>
        <w:t>1</w:t>
      </w:r>
      <w:r w:rsidR="00D673D4">
        <w:rPr>
          <w:rFonts w:ascii="Times New Roman" w:hAnsi="Times New Roman" w:cs="Times New Roman"/>
          <w:sz w:val="20"/>
          <w:szCs w:val="20"/>
        </w:rPr>
        <w:t>2</w:t>
      </w:r>
      <w:r w:rsidR="00BE4798" w:rsidRPr="00B42C4E">
        <w:rPr>
          <w:rFonts w:ascii="Times New Roman" w:hAnsi="Times New Roman" w:cs="Times New Roman"/>
          <w:sz w:val="20"/>
          <w:szCs w:val="20"/>
        </w:rPr>
        <w:t xml:space="preserve"> настоящих Правил. </w:t>
      </w:r>
      <w:r w:rsidR="00CF5FD1" w:rsidRPr="00B42C4E">
        <w:rPr>
          <w:rFonts w:ascii="Times New Roman" w:hAnsi="Times New Roman" w:cs="Times New Roman"/>
          <w:sz w:val="20"/>
          <w:szCs w:val="20"/>
        </w:rPr>
        <w:t>Исключение телефона осуществляется представителем управляющей компании.</w:t>
      </w:r>
    </w:p>
    <w:sectPr w:rsidR="00CF5FD1" w:rsidRPr="00B42C4E" w:rsidSect="00B42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72"/>
    <w:rsid w:val="00031EEB"/>
    <w:rsid w:val="0010137F"/>
    <w:rsid w:val="00152BAA"/>
    <w:rsid w:val="001A046A"/>
    <w:rsid w:val="001A1549"/>
    <w:rsid w:val="002236B9"/>
    <w:rsid w:val="0026536F"/>
    <w:rsid w:val="002934B1"/>
    <w:rsid w:val="002966B4"/>
    <w:rsid w:val="00336731"/>
    <w:rsid w:val="00375872"/>
    <w:rsid w:val="00386A84"/>
    <w:rsid w:val="003E2D13"/>
    <w:rsid w:val="003E48D4"/>
    <w:rsid w:val="005471E6"/>
    <w:rsid w:val="005A7091"/>
    <w:rsid w:val="00652B04"/>
    <w:rsid w:val="0067084C"/>
    <w:rsid w:val="00743DE4"/>
    <w:rsid w:val="007F53A2"/>
    <w:rsid w:val="008A175D"/>
    <w:rsid w:val="00902620"/>
    <w:rsid w:val="009746EB"/>
    <w:rsid w:val="00A70994"/>
    <w:rsid w:val="00A91C1F"/>
    <w:rsid w:val="00AB07C7"/>
    <w:rsid w:val="00AD54CA"/>
    <w:rsid w:val="00AF1041"/>
    <w:rsid w:val="00B27A25"/>
    <w:rsid w:val="00B42C4E"/>
    <w:rsid w:val="00B93A78"/>
    <w:rsid w:val="00B96360"/>
    <w:rsid w:val="00B96FD3"/>
    <w:rsid w:val="00BE4798"/>
    <w:rsid w:val="00CD1824"/>
    <w:rsid w:val="00CF5FD1"/>
    <w:rsid w:val="00CF7E2E"/>
    <w:rsid w:val="00D25CE3"/>
    <w:rsid w:val="00D673D4"/>
    <w:rsid w:val="00D90272"/>
    <w:rsid w:val="00DB492E"/>
    <w:rsid w:val="00DC741E"/>
    <w:rsid w:val="00DF7CA7"/>
    <w:rsid w:val="00F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8EC5"/>
  <w15:docId w15:val="{5A87E437-1816-4A04-B0CA-F93E331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DCF5-911E-433E-A12B-7AE8F196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Upravdom</cp:lastModifiedBy>
  <cp:revision>3</cp:revision>
  <cp:lastPrinted>2022-04-01T12:38:00Z</cp:lastPrinted>
  <dcterms:created xsi:type="dcterms:W3CDTF">2022-04-01T12:10:00Z</dcterms:created>
  <dcterms:modified xsi:type="dcterms:W3CDTF">2022-04-01T12:38:00Z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2106913813</vt:i4>
  </property>
</Properties>
</file>